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8DA3" w14:textId="33A16011" w:rsidR="009E4886" w:rsidRDefault="00325F5D">
      <w:r>
        <w:t>Ambulance Board Meeting Minutes:  August 10, 2022</w:t>
      </w:r>
    </w:p>
    <w:p w14:paraId="50EF3BF9" w14:textId="64172287" w:rsidR="00325F5D" w:rsidRDefault="00325F5D">
      <w:r>
        <w:t>THE MEETING OF THE OGLESBY AMBULANCE BOARD WAS CALLED TO ORDER AT 5 P.M.</w:t>
      </w:r>
    </w:p>
    <w:p w14:paraId="4FCB15AD" w14:textId="342C6026" w:rsidR="000D2F02" w:rsidRDefault="00325F5D">
      <w:r>
        <w:t>PRESENT:  EUTIS, KNOBLAUCH, MUNSON, RIGAZIO, AMBULANCE DIRECTOR EDENS, FIRE CHIEF POPURELLA</w:t>
      </w:r>
      <w:r w:rsidR="000D2F02">
        <w:t>.</w:t>
      </w:r>
      <w:r w:rsidR="0062797F">
        <w:t xml:space="preserve">  </w:t>
      </w:r>
      <w:r w:rsidR="000D2F02">
        <w:t>ABSENT:  BRAYTON</w:t>
      </w:r>
    </w:p>
    <w:p w14:paraId="0029A449" w14:textId="017915C4" w:rsidR="000D2F02" w:rsidRDefault="000D2F02">
      <w:r w:rsidRPr="000D2F02">
        <w:rPr>
          <w:u w:val="single"/>
        </w:rPr>
        <w:t>Public Forum</w:t>
      </w:r>
      <w:r>
        <w:t>:  None.</w:t>
      </w:r>
    </w:p>
    <w:p w14:paraId="1D44B900" w14:textId="425BEE33" w:rsidR="000D2F02" w:rsidRDefault="000D2F02">
      <w:r>
        <w:t xml:space="preserve">A MOTION WAS MADE BY EUTIS, SECONDED BY </w:t>
      </w:r>
      <w:r w:rsidR="007407C7">
        <w:t>RIGAZIO</w:t>
      </w:r>
      <w:r w:rsidR="00FC5946">
        <w:t xml:space="preserve"> to approve the meeting minutes from   June 8, 2022</w:t>
      </w:r>
      <w:r w:rsidR="006D7E21">
        <w:t>.</w:t>
      </w:r>
      <w:r w:rsidR="009F6805">
        <w:t xml:space="preserve"> </w:t>
      </w:r>
      <w:r w:rsidR="00FC5946">
        <w:t>AYES: EUTIS, KNOBLAUCH, MUNSON, RIGAZIO</w:t>
      </w:r>
    </w:p>
    <w:p w14:paraId="41DC8F5E" w14:textId="5AC92640" w:rsidR="00C159DB" w:rsidRDefault="007407C7">
      <w:r w:rsidRPr="007407C7">
        <w:rPr>
          <w:u w:val="single"/>
        </w:rPr>
        <w:t>Director’s Report</w:t>
      </w:r>
      <w:r>
        <w:t>:  Deposit of two checks from insurance company</w:t>
      </w:r>
      <w:r w:rsidR="00F45494">
        <w:t xml:space="preserve"> from accident</w:t>
      </w:r>
      <w:r>
        <w:t>. One for $27,99</w:t>
      </w:r>
      <w:r w:rsidR="00085814">
        <w:t>1</w:t>
      </w:r>
      <w:r>
        <w:t xml:space="preserve">.70 for old vehicle and </w:t>
      </w:r>
      <w:r w:rsidR="00F45494">
        <w:t>$60,533.55 for inside equipment</w:t>
      </w:r>
      <w:r w:rsidR="00B63311">
        <w:t>. Original estimate for vehicle was $1</w:t>
      </w:r>
      <w:r w:rsidR="007D26AD">
        <w:t>7,000</w:t>
      </w:r>
      <w:r w:rsidR="00B63311">
        <w:t xml:space="preserve"> to </w:t>
      </w:r>
      <w:r w:rsidR="007D26AD">
        <w:t>$</w:t>
      </w:r>
      <w:r w:rsidR="00B63311">
        <w:t>1</w:t>
      </w:r>
      <w:r w:rsidR="007D26AD">
        <w:t>8</w:t>
      </w:r>
      <w:r w:rsidR="00B63311">
        <w:t>,000. Edens and Eutis talked with other</w:t>
      </w:r>
      <w:r w:rsidR="007D26AD">
        <w:t>s</w:t>
      </w:r>
      <w:r w:rsidR="00B63311">
        <w:t xml:space="preserve"> </w:t>
      </w:r>
      <w:r w:rsidR="007D26AD">
        <w:t>with comparable ambulance brought those quotes to adjustor. Averages brought up the final payout for vehicle.</w:t>
      </w:r>
      <w:r w:rsidR="00085814">
        <w:t xml:space="preserve"> </w:t>
      </w:r>
      <w:r w:rsidR="003832F6">
        <w:t>W</w:t>
      </w:r>
      <w:r w:rsidR="00085814">
        <w:t>ill take the ambulance striping to the insurance for addendum for additional reimbursement.</w:t>
      </w:r>
    </w:p>
    <w:p w14:paraId="2A5817A2" w14:textId="4234F135" w:rsidR="00085814" w:rsidRDefault="00C159DB">
      <w:r>
        <w:t>Loss of employee</w:t>
      </w:r>
      <w:r w:rsidR="00F95170">
        <w:t xml:space="preserve"> Medic RN working 2</w:t>
      </w:r>
      <w:r w:rsidR="008D29CC">
        <w:t xml:space="preserve"> to 3</w:t>
      </w:r>
      <w:r w:rsidR="00F95170">
        <w:t xml:space="preserve"> day</w:t>
      </w:r>
      <w:r w:rsidR="008D29CC">
        <w:t>s</w:t>
      </w:r>
      <w:r w:rsidR="00F95170">
        <w:t xml:space="preserve"> per </w:t>
      </w:r>
      <w:r w:rsidR="008D29CC">
        <w:t>month and helping with transfers</w:t>
      </w:r>
      <w:r w:rsidR="00F95170">
        <w:t xml:space="preserve"> due to health and local flight medic working 2 day per week due broken ankle</w:t>
      </w:r>
      <w:r w:rsidR="008D29CC">
        <w:t>. Due to short staff ambulance will incur 12 h</w:t>
      </w:r>
      <w:r w:rsidR="00C2042D">
        <w:t>ours</w:t>
      </w:r>
      <w:r w:rsidR="008D29CC">
        <w:t xml:space="preserve"> OT to cover vacations.</w:t>
      </w:r>
    </w:p>
    <w:p w14:paraId="67A7FB6F" w14:textId="3B47844B" w:rsidR="00385F57" w:rsidRDefault="008D29CC">
      <w:r>
        <w:t xml:space="preserve">Handouts on Deposits, Calls and Budget distributed and reviewed. Director did get with auditor to align costs on budget. </w:t>
      </w:r>
      <w:r w:rsidR="00905EFA">
        <w:t>July d</w:t>
      </w:r>
      <w:r w:rsidR="00A67E46">
        <w:t>eposits</w:t>
      </w:r>
      <w:r w:rsidR="00905EFA">
        <w:t xml:space="preserve"> n</w:t>
      </w:r>
      <w:r w:rsidR="00A67E46">
        <w:t xml:space="preserve">ot </w:t>
      </w:r>
      <w:r w:rsidR="000C6F38">
        <w:t>included</w:t>
      </w:r>
      <w:r w:rsidR="009F6805">
        <w:t xml:space="preserve"> in</w:t>
      </w:r>
      <w:r w:rsidR="000C6F38">
        <w:t xml:space="preserve"> report</w:t>
      </w:r>
      <w:r w:rsidR="00A67E46">
        <w:t xml:space="preserve"> until receiving insurance </w:t>
      </w:r>
      <w:r w:rsidR="000C6F38">
        <w:t>E</w:t>
      </w:r>
      <w:r w:rsidR="00A67E46">
        <w:t>OB.</w:t>
      </w:r>
      <w:r>
        <w:t xml:space="preserve"> </w:t>
      </w:r>
      <w:r w:rsidR="001E771D">
        <w:t xml:space="preserve">Budget based on City </w:t>
      </w:r>
      <w:r w:rsidR="00E4661C">
        <w:t>appropriations,</w:t>
      </w:r>
      <w:r w:rsidR="001E771D">
        <w:t xml:space="preserve"> thou Director monitors expenses closely to maintain a break</w:t>
      </w:r>
      <w:r w:rsidR="003832F6">
        <w:t>-</w:t>
      </w:r>
      <w:r w:rsidR="001E771D">
        <w:t>even service.</w:t>
      </w:r>
      <w:r w:rsidR="003832F6">
        <w:t xml:space="preserve"> </w:t>
      </w:r>
      <w:r w:rsidR="006B45E8">
        <w:t>Discussion on</w:t>
      </w:r>
      <w:r w:rsidR="00C2042D">
        <w:t xml:space="preserve"> staffing ambulance to avoid more overtime.</w:t>
      </w:r>
      <w:r w:rsidR="006B45E8">
        <w:t xml:space="preserve"> Difficult to obtain people for community work</w:t>
      </w:r>
      <w:r w:rsidR="00330EA5">
        <w:t xml:space="preserve">. </w:t>
      </w:r>
      <w:r w:rsidR="003832F6">
        <w:t xml:space="preserve">Application file empty. </w:t>
      </w:r>
      <w:r w:rsidR="003E0DF4">
        <w:t>Need to determine c</w:t>
      </w:r>
      <w:r w:rsidR="00FE5B19">
        <w:t>omparable</w:t>
      </w:r>
      <w:r w:rsidR="00E4661C">
        <w:t xml:space="preserve"> area ambulance employee wages. </w:t>
      </w:r>
      <w:r w:rsidR="00FE5B19">
        <w:t xml:space="preserve">Questioning increase of ambulance charges. Director explaining that billing service </w:t>
      </w:r>
      <w:r w:rsidR="00711BC9">
        <w:t xml:space="preserve">notifies her </w:t>
      </w:r>
      <w:r w:rsidR="00BB1A94">
        <w:t>to increase</w:t>
      </w:r>
      <w:r w:rsidR="00711BC9">
        <w:t xml:space="preserve"> charges</w:t>
      </w:r>
      <w:r w:rsidR="00BB1A94">
        <w:t>.</w:t>
      </w:r>
      <w:r w:rsidR="00711BC9">
        <w:t xml:space="preserve"> Medicare and Medicaid have set reimbursement for services. </w:t>
      </w:r>
      <w:r w:rsidR="004C4B77">
        <w:t xml:space="preserve">Private insurance paying more based on coverage. Hiring </w:t>
      </w:r>
      <w:r w:rsidR="003F7D6E">
        <w:t xml:space="preserve">more </w:t>
      </w:r>
      <w:r w:rsidR="004C4B77">
        <w:t xml:space="preserve">fulltime employees </w:t>
      </w:r>
      <w:r w:rsidR="003F7D6E">
        <w:t>can cause</w:t>
      </w:r>
      <w:r w:rsidR="004C4B77">
        <w:t xml:space="preserve"> difficulty with scheduling</w:t>
      </w:r>
      <w:r w:rsidR="003F7D6E">
        <w:t xml:space="preserve"> considering</w:t>
      </w:r>
      <w:r w:rsidR="004C4B77">
        <w:t xml:space="preserve"> </w:t>
      </w:r>
      <w:r w:rsidR="003F7D6E">
        <w:t xml:space="preserve">flexibility needed for transfers without producing overtime. </w:t>
      </w:r>
      <w:r w:rsidR="003E0DF4">
        <w:t>Director</w:t>
      </w:r>
      <w:r w:rsidR="00CD47F2">
        <w:t xml:space="preserve"> will contin</w:t>
      </w:r>
      <w:r w:rsidR="00385F57">
        <w:t>ue</w:t>
      </w:r>
      <w:r w:rsidR="003E0DF4">
        <w:t xml:space="preserve"> to </w:t>
      </w:r>
      <w:r w:rsidR="00CD47F2">
        <w:t>work on needs to maintain schedule</w:t>
      </w:r>
      <w:r w:rsidR="00905EFA">
        <w:t>,</w:t>
      </w:r>
      <w:r w:rsidR="00CD47F2">
        <w:t xml:space="preserve"> decrease hours she is covering calls</w:t>
      </w:r>
      <w:r w:rsidR="00905EFA">
        <w:t>,</w:t>
      </w:r>
      <w:r w:rsidR="00CD47F2">
        <w:t xml:space="preserve"> and keep overtime hours down</w:t>
      </w:r>
      <w:r w:rsidR="00385F57">
        <w:t>, bringing suggestions to board.</w:t>
      </w:r>
    </w:p>
    <w:p w14:paraId="5AAD3BA1" w14:textId="43953410" w:rsidR="00A76142" w:rsidRDefault="00A76142">
      <w:r>
        <w:rPr>
          <w:u w:val="single"/>
        </w:rPr>
        <w:t xml:space="preserve">Discuss </w:t>
      </w:r>
      <w:r w:rsidR="00385F57" w:rsidRPr="00A76142">
        <w:rPr>
          <w:u w:val="single"/>
        </w:rPr>
        <w:t>Appropriations</w:t>
      </w:r>
      <w:r w:rsidR="00385F57">
        <w:t xml:space="preserve">:  Discussed during Directors report. </w:t>
      </w:r>
      <w:r w:rsidR="007B3FAC">
        <w:t xml:space="preserve">Question </w:t>
      </w:r>
      <w:r w:rsidR="00434832">
        <w:t xml:space="preserve">possibility of obtaining donations from public. </w:t>
      </w:r>
      <w:r w:rsidR="007B3FAC">
        <w:t>Eutis</w:t>
      </w:r>
      <w:r w:rsidR="00434832">
        <w:t xml:space="preserve"> stated that </w:t>
      </w:r>
      <w:r w:rsidR="00143CA7">
        <w:t xml:space="preserve">donations </w:t>
      </w:r>
      <w:r w:rsidR="00434832">
        <w:t xml:space="preserve">stopped with </w:t>
      </w:r>
      <w:r w:rsidR="00962702">
        <w:t>ambulation billing for services in the community and Ambulance Association</w:t>
      </w:r>
      <w:r w:rsidR="007B3FAC">
        <w:t xml:space="preserve"> </w:t>
      </w:r>
      <w:r w:rsidR="00143CA7">
        <w:t>purchasing equipment for ambulance. Ambulance Association also hosting</w:t>
      </w:r>
      <w:r w:rsidR="00962702">
        <w:t xml:space="preserve"> community annual pork chop dinner</w:t>
      </w:r>
      <w:r w:rsidR="00143CA7">
        <w:t>. Dinner</w:t>
      </w:r>
      <w:r w:rsidR="00962702">
        <w:t xml:space="preserve"> well attended yearly with 1,100 dinners this past year. </w:t>
      </w:r>
      <w:r w:rsidR="007B3FAC">
        <w:t xml:space="preserve">Director reported that </w:t>
      </w:r>
      <w:r w:rsidR="00962702">
        <w:t xml:space="preserve">Ambulance </w:t>
      </w:r>
      <w:r w:rsidR="00203491">
        <w:t>A</w:t>
      </w:r>
      <w:r w:rsidR="00962702">
        <w:t>ssociation</w:t>
      </w:r>
      <w:r w:rsidR="00203491">
        <w:t xml:space="preserve"> recently</w:t>
      </w:r>
      <w:r w:rsidR="00962702">
        <w:t xml:space="preserve"> </w:t>
      </w:r>
      <w:r w:rsidR="00203491">
        <w:t>equipped the three</w:t>
      </w:r>
      <w:r w:rsidR="00E53C57">
        <w:t xml:space="preserve"> vehicles with</w:t>
      </w:r>
      <w:r w:rsidR="00203491">
        <w:t xml:space="preserve"> eight</w:t>
      </w:r>
      <w:r w:rsidR="00962702">
        <w:t xml:space="preserve"> bullet proof vests and helmets</w:t>
      </w:r>
      <w:r>
        <w:t xml:space="preserve">. </w:t>
      </w:r>
    </w:p>
    <w:p w14:paraId="7F210020" w14:textId="15141C0C" w:rsidR="0089585A" w:rsidRDefault="00A76142">
      <w:r w:rsidRPr="00A76142">
        <w:rPr>
          <w:u w:val="single"/>
        </w:rPr>
        <w:t>Old Business</w:t>
      </w:r>
      <w:r>
        <w:rPr>
          <w:u w:val="single"/>
        </w:rPr>
        <w:t>:</w:t>
      </w:r>
      <w:r w:rsidRPr="000B27DE">
        <w:t xml:space="preserve"> </w:t>
      </w:r>
      <w:r w:rsidR="000B27DE" w:rsidRPr="000B27DE">
        <w:t xml:space="preserve"> E</w:t>
      </w:r>
      <w:r w:rsidR="000B27DE">
        <w:t>utis reporting that Mayor, Popurella and himself attended first meeting with Rural Fire Protection Board</w:t>
      </w:r>
      <w:r w:rsidR="00F66133">
        <w:t xml:space="preserve">. Invited </w:t>
      </w:r>
      <w:r w:rsidR="0089585A">
        <w:t>Board Chairman to attend next meeting scheduled for August 11</w:t>
      </w:r>
      <w:r w:rsidR="0089585A" w:rsidRPr="0089585A">
        <w:rPr>
          <w:vertAlign w:val="superscript"/>
        </w:rPr>
        <w:t>th</w:t>
      </w:r>
      <w:r w:rsidR="0089585A">
        <w:t xml:space="preserve">. </w:t>
      </w:r>
    </w:p>
    <w:p w14:paraId="575752C2" w14:textId="6CEDB38D" w:rsidR="00A76142" w:rsidRDefault="00793758">
      <w:r w:rsidRPr="005467BB">
        <w:rPr>
          <w:u w:val="single"/>
        </w:rPr>
        <w:t>New Business</w:t>
      </w:r>
      <w:r w:rsidR="005467BB">
        <w:rPr>
          <w:u w:val="single"/>
        </w:rPr>
        <w:t>:</w:t>
      </w:r>
      <w:r w:rsidR="005467BB" w:rsidRPr="005467BB">
        <w:t xml:space="preserve">  </w:t>
      </w:r>
      <w:r w:rsidR="00BB1A94">
        <w:t xml:space="preserve">Knoblauch to send </w:t>
      </w:r>
      <w:r w:rsidR="005467BB">
        <w:t>past meeting minutes</w:t>
      </w:r>
      <w:r w:rsidR="00143CA7">
        <w:t xml:space="preserve"> to members w</w:t>
      </w:r>
      <w:r w:rsidR="00BB1A94">
        <w:t>ith</w:t>
      </w:r>
      <w:r w:rsidR="00143CA7">
        <w:t xml:space="preserve"> agenda for future meetings. Meetings will continue the second Wed</w:t>
      </w:r>
      <w:r w:rsidR="00BB1A94">
        <w:t>nesday of the month.</w:t>
      </w:r>
    </w:p>
    <w:p w14:paraId="46A5E880" w14:textId="6A69ACEC" w:rsidR="005467BB" w:rsidRDefault="005467BB">
      <w:r>
        <w:t>MOTION TO ADJOURN SESSION WAS MADE BY EUTIS, SECONDED BY RIGAZIO. AYES: EUTIS, KNOBLAUCH, MUNSON, RIGAZIO.</w:t>
      </w:r>
    </w:p>
    <w:sectPr w:rsidR="005467BB" w:rsidSect="000118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FBACC" w14:textId="77777777" w:rsidR="002606DA" w:rsidRDefault="002606DA" w:rsidP="000118A2">
      <w:pPr>
        <w:spacing w:after="0" w:line="240" w:lineRule="auto"/>
      </w:pPr>
      <w:r>
        <w:separator/>
      </w:r>
    </w:p>
  </w:endnote>
  <w:endnote w:type="continuationSeparator" w:id="0">
    <w:p w14:paraId="4955D1E6" w14:textId="77777777" w:rsidR="002606DA" w:rsidRDefault="002606DA" w:rsidP="0001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FF6B" w14:textId="77777777" w:rsidR="009F6805" w:rsidRDefault="009F68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53E8" w14:textId="7A67F288" w:rsidR="00A27D7B" w:rsidRPr="009F6805" w:rsidRDefault="006D7E21">
    <w:pPr>
      <w:pStyle w:val="Footer"/>
      <w:rPr>
        <w:b/>
        <w:bCs/>
      </w:rPr>
    </w:pPr>
    <w:r w:rsidRPr="009F6805">
      <w:rPr>
        <w:b/>
        <w:bCs/>
      </w:rPr>
      <w:t>LORENE MUNSON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591C" w14:textId="77777777" w:rsidR="009F6805" w:rsidRDefault="009F6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EF1C5" w14:textId="77777777" w:rsidR="002606DA" w:rsidRDefault="002606DA" w:rsidP="000118A2">
      <w:pPr>
        <w:spacing w:after="0" w:line="240" w:lineRule="auto"/>
      </w:pPr>
      <w:r>
        <w:separator/>
      </w:r>
    </w:p>
  </w:footnote>
  <w:footnote w:type="continuationSeparator" w:id="0">
    <w:p w14:paraId="34AB2154" w14:textId="77777777" w:rsidR="002606DA" w:rsidRDefault="002606DA" w:rsidP="00011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BB23" w14:textId="77777777" w:rsidR="009F6805" w:rsidRDefault="009F68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E17E" w14:textId="1C9226C1" w:rsidR="000118A2" w:rsidRPr="00D16179" w:rsidRDefault="000118A2" w:rsidP="000118A2">
    <w:pPr>
      <w:pStyle w:val="Header"/>
      <w:rPr>
        <w:sz w:val="20"/>
        <w:szCs w:val="20"/>
      </w:rPr>
    </w:pPr>
    <w:r w:rsidRPr="00D16179">
      <w:rPr>
        <w:sz w:val="20"/>
        <w:szCs w:val="20"/>
      </w:rPr>
      <w:t xml:space="preserve">Oglesby Ambulance Board  </w:t>
    </w:r>
    <w:r w:rsidR="009C3835">
      <w:rPr>
        <w:sz w:val="20"/>
        <w:szCs w:val="20"/>
      </w:rPr>
      <w:t xml:space="preserve">            </w:t>
    </w:r>
    <w:r w:rsidR="00A27D7B">
      <w:rPr>
        <w:sz w:val="20"/>
        <w:szCs w:val="20"/>
      </w:rPr>
      <w:t xml:space="preserve">             </w:t>
    </w:r>
    <w:r w:rsidRPr="00D16179">
      <w:rPr>
        <w:sz w:val="20"/>
        <w:szCs w:val="20"/>
      </w:rPr>
      <w:t xml:space="preserve"> Meeting: </w:t>
    </w:r>
    <w:r w:rsidR="006A2DB1">
      <w:rPr>
        <w:sz w:val="20"/>
        <w:szCs w:val="20"/>
      </w:rPr>
      <w:t>Aug 10</w:t>
    </w:r>
    <w:r w:rsidRPr="00D16179">
      <w:rPr>
        <w:sz w:val="20"/>
        <w:szCs w:val="20"/>
      </w:rPr>
      <w:t xml:space="preserve">,2022   </w:t>
    </w:r>
    <w:r w:rsidR="00D16179">
      <w:rPr>
        <w:sz w:val="20"/>
        <w:szCs w:val="20"/>
      </w:rPr>
      <w:t xml:space="preserve"> </w:t>
    </w:r>
    <w:r w:rsidR="009C3835">
      <w:rPr>
        <w:sz w:val="20"/>
        <w:szCs w:val="20"/>
      </w:rPr>
      <w:t xml:space="preserve">           </w:t>
    </w:r>
    <w:r w:rsidR="00D16179">
      <w:rPr>
        <w:sz w:val="20"/>
        <w:szCs w:val="20"/>
      </w:rPr>
      <w:t xml:space="preserve"> </w:t>
    </w:r>
    <w:r w:rsidR="00A27D7B">
      <w:rPr>
        <w:sz w:val="20"/>
        <w:szCs w:val="20"/>
      </w:rPr>
      <w:t xml:space="preserve"> </w:t>
    </w:r>
    <w:r w:rsidRPr="00D16179">
      <w:rPr>
        <w:sz w:val="20"/>
        <w:szCs w:val="20"/>
      </w:rPr>
      <w:t xml:space="preserve"> Oglesby Municipal</w:t>
    </w:r>
    <w:r w:rsidR="005D7055">
      <w:rPr>
        <w:sz w:val="20"/>
        <w:szCs w:val="20"/>
      </w:rPr>
      <w:t xml:space="preserve"> </w:t>
    </w:r>
    <w:r w:rsidR="00D16179">
      <w:rPr>
        <w:sz w:val="20"/>
        <w:szCs w:val="20"/>
      </w:rPr>
      <w:t>B</w:t>
    </w:r>
    <w:r w:rsidR="005D7055">
      <w:rPr>
        <w:sz w:val="20"/>
        <w:szCs w:val="20"/>
      </w:rPr>
      <w:t>uilding</w:t>
    </w:r>
    <w:r w:rsidR="005D7055">
      <w:rPr>
        <w:sz w:val="20"/>
        <w:szCs w:val="20"/>
      </w:rPr>
      <w:ptab w:relativeTo="margin" w:alignment="left" w:leader="none"/>
    </w:r>
    <w:r w:rsidRPr="00D16179">
      <w:rPr>
        <w:sz w:val="20"/>
        <w:szCs w:val="20"/>
      </w:rPr>
      <w:t xml:space="preserve">                                                                                                            </w:t>
    </w:r>
    <w:r w:rsidR="00D16179">
      <w:rPr>
        <w:sz w:val="20"/>
        <w:szCs w:val="20"/>
      </w:rPr>
      <w:t xml:space="preserve">          </w:t>
    </w:r>
    <w:r w:rsidR="005D7055">
      <w:rPr>
        <w:sz w:val="20"/>
        <w:szCs w:val="20"/>
      </w:rPr>
      <w:t xml:space="preserve">           </w:t>
    </w:r>
    <w:r w:rsidR="00D16179">
      <w:rPr>
        <w:sz w:val="20"/>
        <w:szCs w:val="20"/>
      </w:rPr>
      <w:t xml:space="preserve">   </w:t>
    </w:r>
    <w:r w:rsidR="006A2DB1">
      <w:rPr>
        <w:sz w:val="20"/>
        <w:szCs w:val="20"/>
      </w:rPr>
      <w:t xml:space="preserve"> </w:t>
    </w:r>
    <w:r w:rsidR="005D7055">
      <w:rPr>
        <w:sz w:val="20"/>
        <w:szCs w:val="20"/>
      </w:rPr>
      <w:t>110 E Walnut Street, Oglesby, 61348</w:t>
    </w:r>
    <w:r w:rsidR="00D16179">
      <w:rPr>
        <w:sz w:val="20"/>
        <w:szCs w:val="20"/>
      </w:rPr>
      <w:t xml:space="preserve">         </w:t>
    </w:r>
  </w:p>
  <w:p w14:paraId="350912D6" w14:textId="532F7536" w:rsidR="000118A2" w:rsidRPr="000118A2" w:rsidRDefault="000118A2" w:rsidP="000118A2">
    <w:pPr>
      <w:pStyle w:val="Header"/>
      <w:rPr>
        <w:sz w:val="16"/>
        <w:szCs w:val="16"/>
      </w:rPr>
    </w:pPr>
    <w:r w:rsidRPr="000118A2">
      <w:rPr>
        <w:sz w:val="16"/>
        <w:szCs w:val="16"/>
      </w:rPr>
      <w:ptab w:relativeTo="margin" w:alignment="right" w:leader="none"/>
    </w:r>
    <w:r w:rsidR="005D7055">
      <w:rPr>
        <w:sz w:val="16"/>
        <w:szCs w:val="16"/>
      </w:rPr>
      <w:t xml:space="preserve">                              </w:t>
    </w:r>
  </w:p>
  <w:p w14:paraId="00EE33E4" w14:textId="77777777" w:rsidR="000118A2" w:rsidRDefault="000118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86CA" w14:textId="77777777" w:rsidR="009F6805" w:rsidRDefault="009F6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A2"/>
    <w:rsid w:val="000118A2"/>
    <w:rsid w:val="00085814"/>
    <w:rsid w:val="000A7235"/>
    <w:rsid w:val="000B27DE"/>
    <w:rsid w:val="000C6F38"/>
    <w:rsid w:val="000D2F02"/>
    <w:rsid w:val="00143CA7"/>
    <w:rsid w:val="001E771D"/>
    <w:rsid w:val="00203491"/>
    <w:rsid w:val="00215671"/>
    <w:rsid w:val="002606DA"/>
    <w:rsid w:val="00325F5D"/>
    <w:rsid w:val="00330EA5"/>
    <w:rsid w:val="00366122"/>
    <w:rsid w:val="003832F6"/>
    <w:rsid w:val="00385F57"/>
    <w:rsid w:val="003E0DF4"/>
    <w:rsid w:val="003F7D6E"/>
    <w:rsid w:val="00434832"/>
    <w:rsid w:val="004B7714"/>
    <w:rsid w:val="004C4B77"/>
    <w:rsid w:val="005467BB"/>
    <w:rsid w:val="005D7055"/>
    <w:rsid w:val="0062797F"/>
    <w:rsid w:val="00637448"/>
    <w:rsid w:val="0066011C"/>
    <w:rsid w:val="006A2DB1"/>
    <w:rsid w:val="006B45E8"/>
    <w:rsid w:val="006D7E21"/>
    <w:rsid w:val="00711BC9"/>
    <w:rsid w:val="007407C7"/>
    <w:rsid w:val="00793758"/>
    <w:rsid w:val="007B3FAC"/>
    <w:rsid w:val="007D26AD"/>
    <w:rsid w:val="00835CE3"/>
    <w:rsid w:val="0089585A"/>
    <w:rsid w:val="008D29CC"/>
    <w:rsid w:val="00905EFA"/>
    <w:rsid w:val="00962702"/>
    <w:rsid w:val="009C3835"/>
    <w:rsid w:val="009E11B6"/>
    <w:rsid w:val="009E4886"/>
    <w:rsid w:val="009F6805"/>
    <w:rsid w:val="00A27D7B"/>
    <w:rsid w:val="00A67E46"/>
    <w:rsid w:val="00A76142"/>
    <w:rsid w:val="00B63311"/>
    <w:rsid w:val="00BB1A94"/>
    <w:rsid w:val="00C159DB"/>
    <w:rsid w:val="00C2042D"/>
    <w:rsid w:val="00CD47F2"/>
    <w:rsid w:val="00D16179"/>
    <w:rsid w:val="00D86C1C"/>
    <w:rsid w:val="00E307B5"/>
    <w:rsid w:val="00E4661C"/>
    <w:rsid w:val="00E53C57"/>
    <w:rsid w:val="00F45494"/>
    <w:rsid w:val="00F66133"/>
    <w:rsid w:val="00F95170"/>
    <w:rsid w:val="00FC5946"/>
    <w:rsid w:val="00FE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19126"/>
  <w15:chartTrackingRefBased/>
  <w15:docId w15:val="{1195820E-F3DA-43B2-BFC2-D1812429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E11B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11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8A2"/>
  </w:style>
  <w:style w:type="paragraph" w:styleId="Footer">
    <w:name w:val="footer"/>
    <w:basedOn w:val="Normal"/>
    <w:link w:val="FooterChar"/>
    <w:uiPriority w:val="99"/>
    <w:unhideWhenUsed/>
    <w:rsid w:val="00011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Munson</dc:creator>
  <cp:keywords/>
  <dc:description/>
  <cp:lastModifiedBy>Oglesby Clerk</cp:lastModifiedBy>
  <cp:revision>2</cp:revision>
  <dcterms:created xsi:type="dcterms:W3CDTF">2022-10-26T13:12:00Z</dcterms:created>
  <dcterms:modified xsi:type="dcterms:W3CDTF">2022-10-26T13:12:00Z</dcterms:modified>
</cp:coreProperties>
</file>